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Диеирамвъ XII. Государыне императрице Екатерине второй, на день ея тезоименитства, ноября 24 дня 1763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все пространные границы
          <w:br/>
           К Екатерининым сынам
          <w:br/>
           Воззри с горящей колесницы,
          <w:br/>
           Воззри с небес, о солнце, к нам;
          <w:br/>
           Будь нашей радости свидетель,
          <w:br/>
           И кая ныне добродетель
          <w:br/>
           Российский украшает трон;
          <w:br/>
           Подобье види райску крину,
          <w:br/>
           Красу держав, красу корон,
          <w:br/>
           Премудрую Екатерину.
          <w:br/>
          <w:br/>
          И, луч пуская раскаленный,
          <w:br/>
           Блистая, прогоняя тень,
          <w:br/>
           Лети и возвещай вселенной
          <w:br/>
           Сей полный радостию день!
          <w:br/>
           О день, день имени преславна!
          <w:br/>
           Да будет радость наша явна
          <w:br/>
           Везде, где солнце пролетит,
          <w:br/>
           Куда ни спустит быстры взоры
          <w:br/>
           И где оно ни осветит
          <w:br/>
           Моря, леса, долины, горы!
          <w:br/>
          <w:br/>
          Ликуй, Российская держава!
          <w:br/>
           Мир, наше счастие внемли!
          <w:br/>
           А ты, Екатерины слава,
          <w:br/>
           Гласись вовек по всей земли!
          <w:br/>
           Чего желать России боле?
          <w:br/>
           Минерва на ея престоле,
          <w:br/>
           Щедрота царствует над ней!
          <w:br/>
           Астрея с небеси спустилась
          <w:br/>
           И в прежней красоте своей
          <w:br/>
           На землю паки возвратилась.
          <w:br/>
          <w:br/>
          Лучом багряным землю кроя,
          <w:br/>
           Судьба являет чудеса:
          <w:br/>
           Разверзлось небо, зрю Героя,
          <w:br/>
           Восшедшего на небеса;
          <w:br/>
           Российский славный обладатель
          <w:br/>
           И града Невского создатель
          <w:br/>
           Уставы чтет судьбины там;
          <w:br/>
           Богиня таинство вверяет;
          <w:br/>
           Монарх ту тайну сим местам
          <w:br/>
           В восторге духа повторяет.
          <w:br/>
          <w:br/>
          Среди осмьнадесята века
          <w:br/>
           Россия ангела найдет,
          <w:br/>
           А он во плоти человека
          <w:br/>
           На славный трон ея взойдет
          <w:br/>
           И в образе жены прекрасной
          <w:br/>
           Возвысится хвалой согласной
          <w:br/>
           И действом до краев небес:
          <w:br/>
           Екатериной наречется.
          <w:br/>
           Бог ангела на трон вознес —
          <w:br/>
           По всей вселенной слух промчется.
          <w:br/>
          <w:br/>
          Горят и верностью пылают,
          <w:br/>
           Пылают наши к ней сердца;
          <w:br/>
           Уста молитвы воссылают
          <w:br/>
           Ко трону господа-творца:
          <w:br/>
           «Благословляй Екатерину!»
          <w:br/>
           — «Я сей молитвы не отрину», —
          <w:br/>
           Вещает царь небесных стран.
          <w:br/>
           Природа бурей восшумела,
          <w:br/>
           Потрясся вихрем океан,
          <w:br/>
           Подсолнечная возгремела.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2022-04-21T16:20:12+03:00</dcterms:created>
  <dcterms:modified xsi:type="dcterms:W3CDTF">2022-04-21T16:20:12+03:00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