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мы, фишки или великие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мы — фишки или великие?
          <w:br/>
           Гениальность в крови планеты.
          <w:br/>
           Нету «физиков», нету «лириков» —
          <w:br/>
           Лилипуты или поэты!
          <w:br/>
          <w:br/>
          Независимо от работы
          <w:br/>
           Нам, как оспа, привился век.
          <w:br/>
           Ошарашивающее — «Кто ты?»
          <w:br/>
           Нас заносит, как велотрек.
          <w:br/>
          <w:br/>
          Кто ты? Кто ты? А вдруг — не то?
          <w:br/>
           Как Венеру шерстит пальто!
          <w:br/>
           Кукарекать стремятся скворки,
          <w:br/>
           Архитекторы — в стихотворцы!
          <w:br/>
          <w:br/>
          Ну, а ты?..
          <w:br/>
           Уж который месяц —
          <w:br/>
           В звезды метишь, дороги месишь…
          <w:br/>
           Школу кончила, косы сбросила,
          <w:br/>
           Побыла продавщицей — бросила.
          <w:br/>
          <w:br/>
          И опять и опять, как в салочки,
          <w:br/>
           Меж столешниковых афиш,
          <w:br/>
           Несмышленыш, олешка, самочка,
          <w:br/>
           Запыхавшаяся, стоишь!..
          <w:br/>
          <w:br/>
          Кто ты? Кто?!— Ты глядишь с тоскою
          <w:br/>
           В книги, в окна — но где ты там?—
          <w:br/>
           Припадаешь, как к телескопам,
          <w:br/>
           К неподвижным мужским зрачкам…
          <w:br/>
          <w:br/>
          Я брожу с тобой, Верка, Вега…
          <w:br/>
           Я и сам посреди лавин,
          <w:br/>
           Вроде снежного человека,
          <w:br/>
           Абсолютно неуловим.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2022-04-22T12:45:14+03:00</dcterms:created>
  <dcterms:modified xsi:type="dcterms:W3CDTF">2022-04-22T12:45:14+03:00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