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Миньонет (Уважать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Уважать — это вовсе не значит любить,
          <w:br/>
          А любя, уважаешь невольно!
          <w:br/>
          Если чувства захочешь в слова воплотить —
          <w:br/>
          Воплощать никогда не довольно!
          <w:br/>
          Загляни ж мне в глаза, чтоб любовь углубить,
          <w:br/>
          Загляни бархатисто-фиольно…
          <w:br/>
          Говорить — это вовсе не значит — любить,
          <w:br/>
          А по взгляду узнаешь невольно!..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2022-03-22T11:12:10+03:00</dcterms:created>
  <dcterms:modified xsi:type="dcterms:W3CDTF">2022-03-22T11:12:10+03:00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