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об одном собрании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Собранье в разгаре. Битком людей.
          <w:br/>
          Кто хочет — вникай, обсуждай и впитывай!
          <w:br/>
          Суть в том, что Фаустов Алексей
          <w:br/>
          Сошелся внебрачно в тиши ночей
          <w:br/>
          <w:br/>
          С гражданкою Маргаритовой.
          <w:br/>
          Все правильно: подано заявленье,
          <w:br/>
          А значит, надо вопрос решить.
          <w:br/>
          Устроить широкое обсужденье,
          <w:br/>
          <w:br/>
          Принять соответственное решенье
          <w:br/>
          И строго безнравственность заклеймить!
          <w:br/>
          Вопросы бьют, как из крана вода:
          <w:br/>
          — Была ль домработница Марта сводней?
          <w:br/>
          Что было? Где было? Как и когда?
          <w:br/>
          Только, пожалуйста, поподробней!
          <w:br/>
          <w:br/>
          Фаустов, вспыхнув, бубнит, мычит…
          <w:br/>
          А рядом, с каменно-жестким профилем,
          <w:br/>
          Щиплет бородку и зло молчит
          <w:br/>
          Друг его — Мефистофелев.
          <w:br/>
          <w:br/>
          Сердитый возглас:— А почему
          <w:br/>
          Мефистофелев всех сторонится?
          <w:br/>
          Пусть встанет и скажет, а то и ему
          <w:br/>
          Тоже кой-что припомнится!
          <w:br/>
          <w:br/>
          Тот усмехнулся, отставил стул,
          <w:br/>
          Брови слегка нахмурил,
          <w:br/>
          Вышел к трибуне, плащом взмахнул
          <w:br/>
          И огненный взгляд сощурил.
          <w:br/>
          <w:br/>
          — Мой друг не безгрешен. Что есть, то есть.
          <w:br/>
          И страсть обернулась ему бедою.
          <w:br/>
          Но те, что так рьяно бранились здесь,
          <w:br/>
          Так ли уж вправду чисты душою?
          <w:br/>
          <w:br/>
          И, прежде чем друга разить мечом,
          <w:br/>
          Пусть каждый себя пощипать научится.
          <w:br/>
          Ах, я — клеветник? Хорошо. Начнем!
          <w:br/>
          Давайте выясним, что получится?!
          <w:br/>
          <w:br/>
          Пусть те, кто женам не изменяли,
          <w:br/>
          И те, кто не знали в жизни своей
          <w:br/>
          Ни ласк, ни объятий чужих мужей —
          <w:br/>
          Спокойно останутся в этом зале.
          <w:br/>
          <w:br/>
          А все остальные,— он руки воздел,—
          <w:br/>
          Немедля в ад крематория!—
          <w:br/>
          Зал ахнул и тотчас же опустел…
          <w:br/>
          Страшная вышла история…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2022-03-18T06:44:47+03:00</dcterms:created>
  <dcterms:modified xsi:type="dcterms:W3CDTF">2022-03-18T06:44:47+03:00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