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Талисман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талисман священный у меня.
          <w:br/>
           Храню его: в нем сердца все именье,
          <w:br/>
           В нем цель надежд, в нем узел бытия,
          <w:br/>
           Грядущего залог, дней прошлых упоенье.
          <w:br/>
           Он не браслет с таинственным замком,
          <w:br/>
           Он не кольцо с заветными словами,
          <w:br/>
           Он не письмо с признаньем и мольбами,
          <w:br/>
           Не милым именем исполненный альбом,
          <w:br/>
           И не перо из белого султана,
          <w:br/>
           И не портрет под крышею двойной…
          <w:br/>
           Но не назвать вам талисмана,
          <w:br/>
           Не отгадать вам тайны роковой.
          <w:br/>
           Мне талисман дороже упованья,
          <w:br/>
           Я за него отдам и жизнь, и кровь:
          <w:br/>
           Мой талисман — воспоминанье
          <w:br/>
           И неизменная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2022-04-22T21:21:58+03:00</dcterms:created>
  <dcterms:modified xsi:type="dcterms:W3CDTF">2022-04-22T21:21:58+03:00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