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ищем мы в бальном сиянии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ищем мы в бальном сиянии,
          <w:br/>
           Цветы и алмазы надев,
          <w:br/>
           Кружася в чаду ликования
          <w:br/>
           Под нежащий вальса напев?
          <w:br/>
           В чарующем сне упоения,
          <w:br/>
           Под говор, веселье и смех, —
          <w:br/>
           Забвения, только забвения
          <w:br/>
           Мы ищем средь шумных утех!
          <w:br/>
          <w:br/>
          Что ищем мы в жарком лобзании,
          <w:br/>
           В блаженстве и муках любви,
          <w:br/>
           Когда безрассудство желания
          <w:br/>
           Огонь зажигает в крови?
          <w:br/>
           Отбросить тоску и сомнения,
          <w:br/>
           И смерти мучительный страх, —
          <w:br/>
           Забвения, только забвения
          <w:br/>
           Мы ищем на милых устах!
          <w:br/>
          <w:br/>
          Пусть манят нас грёзы чудесные
          <w:br/>
           В волшебный неведомый край,
          <w:br/>
           Восторги сулят неизвестные,
          <w:br/>
           Сулят нам потерянный рай,
          <w:br/>
           И в сладостный миг вдохновения
          <w:br/>
           Нам шепчут пленительный стих, —
          <w:br/>
           Забвения, только забвения
          <w:br/>
           Мы ищем в мечтаньях своих!..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2022-04-22T07:51:55+03:00</dcterms:created>
  <dcterms:modified xsi:type="dcterms:W3CDTF">2022-04-22T07:51:55+03:00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